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60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F2160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F2160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F2160" w:rsidRPr="0061609F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</w:t>
      </w:r>
      <w:r w:rsidRPr="0061609F">
        <w:rPr>
          <w:b/>
          <w:color w:val="000000"/>
          <w:sz w:val="28"/>
          <w:szCs w:val="28"/>
        </w:rPr>
        <w:t>Лиса и кувшин», обр. О. Капицы</w:t>
      </w:r>
    </w:p>
    <w:p w:rsidR="007F2160" w:rsidRPr="0061609F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Поучительная сказка для детей</w:t>
      </w:r>
    </w:p>
    <w:p w:rsidR="007F2160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2160" w:rsidRPr="0061609F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Вышла баба на поле жать и спрятала в кусты кувшин с молоком. Подобралась к кувшину лиса, всунула в него голову, молоко вылакала. Пора бы и домой, да вот беда — головы из кувшина вытащить не может.</w:t>
      </w:r>
    </w:p>
    <w:p w:rsidR="007F2160" w:rsidRPr="0061609F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Ходит лиса, головой мотает и говорит:</w:t>
      </w:r>
    </w:p>
    <w:p w:rsidR="007F2160" w:rsidRPr="0061609F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 xml:space="preserve">— Ну, кувшин, пошутил, да и будет! Отпусти же меня, </w:t>
      </w:r>
      <w:proofErr w:type="spellStart"/>
      <w:r w:rsidRPr="0061609F">
        <w:rPr>
          <w:color w:val="000000"/>
          <w:sz w:val="28"/>
          <w:szCs w:val="28"/>
        </w:rPr>
        <w:t>кувшинушка</w:t>
      </w:r>
      <w:proofErr w:type="spellEnd"/>
      <w:r w:rsidRPr="0061609F">
        <w:rPr>
          <w:color w:val="000000"/>
          <w:sz w:val="28"/>
          <w:szCs w:val="28"/>
        </w:rPr>
        <w:t>. Полно тебе баловать — поиграл, да и будет!</w:t>
      </w:r>
    </w:p>
    <w:p w:rsidR="007F2160" w:rsidRPr="0061609F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Не отстает кувшин, хоть что ты хочешь!</w:t>
      </w:r>
    </w:p>
    <w:p w:rsidR="007F2160" w:rsidRPr="0061609F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Рассердилась лиса:</w:t>
      </w:r>
    </w:p>
    <w:p w:rsidR="007F2160" w:rsidRPr="0061609F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Погоди же ты, не отстанешь честью, так я тебя утоплю!</w:t>
      </w:r>
    </w:p>
    <w:p w:rsidR="007F2160" w:rsidRPr="0061609F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Побежала лиса к реке и давай кувшин топить.</w:t>
      </w:r>
    </w:p>
    <w:p w:rsidR="007F2160" w:rsidRDefault="007F2160" w:rsidP="007F21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Кувшин-то утонуть утонул, да и лису за собой утянул.</w:t>
      </w:r>
    </w:p>
    <w:p w:rsidR="007F2160" w:rsidRDefault="007F2160" w:rsidP="007F2160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4617B2" w:rsidRDefault="004617B2"/>
    <w:sectPr w:rsidR="004617B2" w:rsidSect="0046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160"/>
    <w:rsid w:val="004617B2"/>
    <w:rsid w:val="007F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2023-10-11T08:48:00Z</dcterms:created>
  <dcterms:modified xsi:type="dcterms:W3CDTF">2023-10-11T08:48:00Z</dcterms:modified>
</cp:coreProperties>
</file>